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28" w:rsidRPr="008E0F1D" w:rsidRDefault="008E0F1D" w:rsidP="008E0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1D">
        <w:rPr>
          <w:rFonts w:ascii="Times New Roman" w:hAnsi="Times New Roman" w:cs="Times New Roman"/>
          <w:sz w:val="28"/>
          <w:szCs w:val="28"/>
        </w:rPr>
        <w:t>Реестр мест накопления отходов по Кунчурукскому сельсовету Болотнинского района Новосибирской области</w:t>
      </w:r>
    </w:p>
    <w:p w:rsidR="00C91228" w:rsidRPr="008E0F1D" w:rsidRDefault="00C912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1693"/>
        <w:gridCol w:w="1750"/>
        <w:gridCol w:w="1544"/>
        <w:gridCol w:w="1700"/>
        <w:gridCol w:w="1429"/>
        <w:gridCol w:w="1597"/>
        <w:gridCol w:w="1617"/>
        <w:gridCol w:w="1300"/>
      </w:tblGrid>
      <w:tr w:rsidR="00C91228" w:rsidRPr="008E0F1D" w:rsidTr="00C91228">
        <w:tc>
          <w:tcPr>
            <w:tcW w:w="1617" w:type="dxa"/>
          </w:tcPr>
          <w:p w:rsidR="00C91228" w:rsidRPr="008E0F1D" w:rsidRDefault="008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1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617" w:type="dxa"/>
          </w:tcPr>
          <w:p w:rsidR="00C91228" w:rsidRPr="008E0F1D" w:rsidRDefault="008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1D">
              <w:rPr>
                <w:rFonts w:ascii="Times New Roman" w:hAnsi="Times New Roman" w:cs="Times New Roman"/>
                <w:sz w:val="28"/>
                <w:szCs w:val="28"/>
              </w:rPr>
              <w:t>Населённый пункт</w:t>
            </w:r>
          </w:p>
        </w:tc>
        <w:tc>
          <w:tcPr>
            <w:tcW w:w="1618" w:type="dxa"/>
          </w:tcPr>
          <w:p w:rsidR="00C91228" w:rsidRPr="008E0F1D" w:rsidRDefault="008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1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618" w:type="dxa"/>
          </w:tcPr>
          <w:p w:rsidR="00C91228" w:rsidRPr="008E0F1D" w:rsidRDefault="008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 w:rsidRPr="008E0F1D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618" w:type="dxa"/>
          </w:tcPr>
          <w:p w:rsidR="00C91228" w:rsidRPr="008E0F1D" w:rsidRDefault="008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1D"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потребителя</w:t>
            </w:r>
          </w:p>
        </w:tc>
        <w:tc>
          <w:tcPr>
            <w:tcW w:w="1618" w:type="dxa"/>
          </w:tcPr>
          <w:p w:rsidR="00C91228" w:rsidRPr="008E0F1D" w:rsidRDefault="008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1D">
              <w:rPr>
                <w:rFonts w:ascii="Times New Roman" w:hAnsi="Times New Roman" w:cs="Times New Roman"/>
                <w:sz w:val="28"/>
                <w:szCs w:val="28"/>
              </w:rPr>
              <w:t>График вывоза</w:t>
            </w:r>
          </w:p>
        </w:tc>
        <w:tc>
          <w:tcPr>
            <w:tcW w:w="1618" w:type="dxa"/>
          </w:tcPr>
          <w:p w:rsidR="00C91228" w:rsidRPr="008E0F1D" w:rsidRDefault="008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1D">
              <w:rPr>
                <w:rFonts w:ascii="Times New Roman" w:hAnsi="Times New Roman" w:cs="Times New Roman"/>
                <w:sz w:val="28"/>
                <w:szCs w:val="28"/>
              </w:rPr>
              <w:t>Тип контейнера</w:t>
            </w:r>
          </w:p>
        </w:tc>
        <w:tc>
          <w:tcPr>
            <w:tcW w:w="1618" w:type="dxa"/>
          </w:tcPr>
          <w:p w:rsidR="00C91228" w:rsidRPr="008E0F1D" w:rsidRDefault="008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18" w:type="dxa"/>
          </w:tcPr>
          <w:p w:rsidR="00C91228" w:rsidRPr="008E0F1D" w:rsidRDefault="008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1D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</w:tc>
      </w:tr>
      <w:tr w:rsidR="00C91228" w:rsidTr="003D0E16"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Болотнинский район НСО</w:t>
            </w:r>
          </w:p>
        </w:tc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Кунчурук с.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Береговая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08.01.0459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ИЖД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сбор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C91228" w:rsidTr="003D0E16"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Болотнинский район НСО</w:t>
            </w:r>
          </w:p>
        </w:tc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Кунчурук с.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08.01.0456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ИЖД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сбор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C91228" w:rsidTr="003D0E16"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Болотнинский район НСО</w:t>
            </w:r>
          </w:p>
        </w:tc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Кунчурук с.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 переулок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08.01.0462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ИЖД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сбор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C91228" w:rsidTr="003D0E16"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Болотнинский район НСО</w:t>
            </w:r>
          </w:p>
        </w:tc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Кунчурук с.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08.01.0460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ИЖД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сбор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C91228" w:rsidTr="003D0E16"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Болотнинский район НСО</w:t>
            </w:r>
          </w:p>
        </w:tc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Кунчурук с.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08.01.0458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ИЖД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сбор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C91228" w:rsidTr="003D0E16"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Болотнинский район НСО</w:t>
            </w:r>
          </w:p>
        </w:tc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Кунчурук с.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Таежная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08.01.0461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ИЖД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сбор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C91228" w:rsidTr="003D0E16"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Болотнинский район НСО</w:t>
            </w:r>
          </w:p>
        </w:tc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Кунчурук с.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08.01.0455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ИЖД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сбор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C91228" w:rsidTr="003D0E16"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Болотнинский район НСО</w:t>
            </w:r>
          </w:p>
        </w:tc>
        <w:tc>
          <w:tcPr>
            <w:tcW w:w="1617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Кунчурук с.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08.01.0457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ИЖД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vAlign w:val="center"/>
          </w:tcPr>
          <w:p w:rsidR="00C91228" w:rsidRPr="00C91228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сбор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vAlign w:val="center"/>
          </w:tcPr>
          <w:p w:rsidR="00C91228" w:rsidRPr="008E0F1D" w:rsidRDefault="00C91228" w:rsidP="00C9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</w:tbl>
    <w:p w:rsidR="00C91228" w:rsidRDefault="00C91228">
      <w:bookmarkStart w:id="0" w:name="_GoBack"/>
      <w:bookmarkEnd w:id="0"/>
    </w:p>
    <w:sectPr w:rsidR="00C91228" w:rsidSect="00C912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49"/>
    <w:rsid w:val="008E0F1D"/>
    <w:rsid w:val="00982040"/>
    <w:rsid w:val="00C91228"/>
    <w:rsid w:val="00E6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9B37"/>
  <w15:chartTrackingRefBased/>
  <w15:docId w15:val="{EF218DC1-C38B-4120-8228-95DD9FED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3</cp:revision>
  <dcterms:created xsi:type="dcterms:W3CDTF">2024-12-18T08:20:00Z</dcterms:created>
  <dcterms:modified xsi:type="dcterms:W3CDTF">2024-12-18T08:33:00Z</dcterms:modified>
</cp:coreProperties>
</file>